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93"/>
        <w:gridCol w:w="823"/>
        <w:gridCol w:w="825"/>
        <w:gridCol w:w="1433"/>
        <w:gridCol w:w="1433"/>
      </w:tblGrid>
      <w:tr w:rsidR="00AB3B16" w:rsidRPr="002D4B5D" w:rsidTr="00585F5E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975B0A">
        <w:trPr>
          <w:trHeight w:val="180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9B" w:rsidRPr="00AD6268" w:rsidRDefault="00082242" w:rsidP="000879AE">
            <w:pPr>
              <w:rPr>
                <w:rFonts w:ascii="Arial" w:hAnsi="Arial" w:cs="Arial"/>
                <w:sz w:val="28"/>
                <w:szCs w:val="24"/>
              </w:rPr>
            </w:pPr>
            <w:r w:rsidRPr="00082242">
              <w:rPr>
                <w:rFonts w:ascii="Arial" w:hAnsi="Arial" w:cs="Arial"/>
                <w:sz w:val="24"/>
                <w:szCs w:val="24"/>
              </w:rPr>
              <w:t xml:space="preserve">MANUTENÇÃO PREVENTIVA E CORRETIVA DOS EXAUSTORES </w:t>
            </w:r>
            <w:r w:rsidR="000879AE" w:rsidRPr="00082242">
              <w:rPr>
                <w:rFonts w:ascii="Arial" w:hAnsi="Arial" w:cs="Arial"/>
                <w:sz w:val="24"/>
                <w:szCs w:val="24"/>
              </w:rPr>
              <w:t>INCLUINDO LIMPEZA E LUBRIFICAÇÃO DE PARTES NECESSÁRIAS</w:t>
            </w:r>
            <w:r w:rsidR="000879AE">
              <w:rPr>
                <w:rFonts w:ascii="Arial" w:hAnsi="Arial" w:cs="Arial"/>
                <w:sz w:val="24"/>
                <w:szCs w:val="24"/>
              </w:rPr>
              <w:t>,</w:t>
            </w:r>
            <w:r w:rsidR="000879AE" w:rsidRPr="00082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2242">
              <w:rPr>
                <w:rFonts w:ascii="Arial" w:hAnsi="Arial" w:cs="Arial"/>
                <w:sz w:val="24"/>
                <w:szCs w:val="24"/>
              </w:rPr>
              <w:t xml:space="preserve">DA UNIDADE DE ALIMENTAÇÃO E NUTRIÇÃO DO HOSPITAL MUNICIPAL DR. JOÃO PEREIRA </w:t>
            </w:r>
            <w:proofErr w:type="gramStart"/>
            <w:r w:rsidRPr="00082242">
              <w:rPr>
                <w:rFonts w:ascii="Arial" w:hAnsi="Arial" w:cs="Arial"/>
                <w:sz w:val="24"/>
                <w:szCs w:val="24"/>
              </w:rPr>
              <w:t>MARTINS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082242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082242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585F5E">
        <w:trPr>
          <w:trHeight w:val="371"/>
          <w:jc w:val="center"/>
        </w:trPr>
        <w:tc>
          <w:tcPr>
            <w:tcW w:w="10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082242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0318A5" w:rsidRPr="00A819CB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A819CB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0318A5" w:rsidRPr="00A819CB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A819CB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0318A5" w:rsidRPr="00A819CB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A819CB">
        <w:rPr>
          <w:rFonts w:ascii="Calibri" w:hAnsi="Calibri"/>
          <w:b/>
          <w:szCs w:val="16"/>
        </w:rPr>
        <w:t>CERTIDÃO FISCAL REGULAR DO FGTS.</w:t>
      </w:r>
    </w:p>
    <w:p w:rsidR="000318A5" w:rsidRPr="00A819CB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A819CB">
        <w:rPr>
          <w:rFonts w:ascii="Calibri" w:hAnsi="Calibri"/>
          <w:b/>
          <w:szCs w:val="16"/>
        </w:rPr>
        <w:t>CERTIDÃO NEGATIVA DE DÉBITOS TRABALHISTAS (CNDT)</w:t>
      </w:r>
    </w:p>
    <w:p w:rsidR="000318A5" w:rsidRPr="00A819CB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A819CB">
        <w:rPr>
          <w:rFonts w:ascii="Calibri" w:hAnsi="Calibri"/>
          <w:b/>
          <w:szCs w:val="16"/>
          <w:u w:val="single"/>
        </w:rPr>
        <w:t>CONDIÇÕES PARA A CONTRATAÇÃO:</w:t>
      </w:r>
    </w:p>
    <w:p w:rsidR="000318A5" w:rsidRPr="00A819CB" w:rsidRDefault="000318A5" w:rsidP="000318A5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0318A5" w:rsidRPr="00A819CB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A819CB">
        <w:rPr>
          <w:rFonts w:ascii="Calibri" w:hAnsi="Calibri"/>
          <w:b/>
          <w:szCs w:val="16"/>
        </w:rPr>
        <w:t>A FIRMA QUE APRESENTAR MENOR PREÇO E ESTIVER COM AS CNDS FISCAIS REGULARES, DEVERÁ AGUARDAR APROVAÇÃO DO EMPENHO PARA QUE A CONTRATAÇÃO SEJA EFETIVADA.</w:t>
      </w:r>
    </w:p>
    <w:p w:rsidR="000318A5" w:rsidRPr="00A819CB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A819CB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A819CB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A819CB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A819CB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A819CB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A819CB">
        <w:rPr>
          <w:rFonts w:ascii="Arial" w:hAnsi="Arial" w:cs="Arial"/>
          <w:b/>
          <w:szCs w:val="16"/>
        </w:rPr>
        <w:t xml:space="preserve"> </w:t>
      </w:r>
      <w:hyperlink r:id="rId8" w:history="1">
        <w:r w:rsidRPr="00A819CB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A819CB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C9" w:rsidRDefault="00C446C9">
      <w:r>
        <w:separator/>
      </w:r>
    </w:p>
  </w:endnote>
  <w:endnote w:type="continuationSeparator" w:id="0">
    <w:p w:rsidR="00C446C9" w:rsidRDefault="00C44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C9" w:rsidRDefault="00C446C9">
      <w:r>
        <w:separator/>
      </w:r>
    </w:p>
  </w:footnote>
  <w:footnote w:type="continuationSeparator" w:id="0">
    <w:p w:rsidR="00C446C9" w:rsidRDefault="00C44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A62809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A62809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75B0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23075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A6280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A62809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A62809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082242">
                    <w:rPr>
                      <w:sz w:val="28"/>
                    </w:rPr>
                    <w:t>1610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082242">
      <w:rPr>
        <w:rFonts w:ascii="Verdana" w:hAnsi="Verdana"/>
        <w:caps/>
        <w:sz w:val="32"/>
        <w:szCs w:val="32"/>
      </w:rPr>
      <w:t>094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AA334D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4pt;height:10.4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234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2242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879AE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758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77459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5F5E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469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B0A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09B0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809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9CB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6C9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C909-1FDD-4949-B0E4-17F76F89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1356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44</cp:revision>
  <cp:lastPrinted>2023-05-30T17:45:00Z</cp:lastPrinted>
  <dcterms:created xsi:type="dcterms:W3CDTF">2023-04-17T18:50:00Z</dcterms:created>
  <dcterms:modified xsi:type="dcterms:W3CDTF">2023-05-30T17:46:00Z</dcterms:modified>
</cp:coreProperties>
</file>